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D9" w:rsidRDefault="00A86BD9" w:rsidP="00A86BD9">
      <w:pPr>
        <w:pStyle w:val="NormalWeb"/>
        <w:spacing w:before="0" w:beforeAutospacing="0" w:after="0" w:afterAutospacing="0"/>
        <w:rPr>
          <w:rFonts w:ascii="Century Gothic" w:hAnsi="Century Gothic"/>
          <w:b/>
        </w:rPr>
      </w:pPr>
    </w:p>
    <w:p w:rsidR="00A86BD9" w:rsidRDefault="00A86BD9" w:rsidP="00A86BD9">
      <w:pPr>
        <w:pStyle w:val="NormalWeb"/>
        <w:spacing w:before="0" w:beforeAutospacing="0" w:after="0" w:afterAutospacing="0"/>
        <w:rPr>
          <w:rFonts w:ascii="Century Gothic" w:hAnsi="Century Gothic"/>
          <w:b/>
        </w:rPr>
      </w:pPr>
      <w:r w:rsidRPr="00A86BD9">
        <w:rPr>
          <w:rFonts w:ascii="Century Gothic" w:hAnsi="Century Gothic"/>
          <w:b/>
        </w:rPr>
        <w:t xml:space="preserve">Obtaining Past Exam Results or Replacement Exam Certificates  </w:t>
      </w:r>
    </w:p>
    <w:p w:rsidR="00A86BD9" w:rsidRPr="00A86BD9" w:rsidRDefault="00A86BD9" w:rsidP="00A86BD9">
      <w:pPr>
        <w:pStyle w:val="NormalWeb"/>
        <w:spacing w:before="0" w:beforeAutospacing="0" w:after="0" w:afterAutospacing="0"/>
        <w:rPr>
          <w:rFonts w:ascii="Century Gothic" w:hAnsi="Century Gothic"/>
          <w:b/>
        </w:rPr>
      </w:pPr>
    </w:p>
    <w:p w:rsid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To obtain past results or replacement exam certificates please contact the awarding bodies using their online application forms. The awarding bodies’ website addresses are listed below.  These organisations have incorporated boards that are no longer in existence.  They have on-line application forms and will make a charge. They may ask for a centre number for Kenton School - this is 39241. </w:t>
      </w:r>
    </w:p>
    <w:p w:rsidR="00A86BD9" w:rsidRPr="00A86BD9" w:rsidRDefault="00A86BD9" w:rsidP="00A86BD9">
      <w:pPr>
        <w:pStyle w:val="NormalWeb"/>
        <w:spacing w:before="0" w:beforeAutospacing="0" w:after="0" w:afterAutospacing="0"/>
        <w:rPr>
          <w:rFonts w:ascii="Century Gothic" w:hAnsi="Century Gothic"/>
          <w:sz w:val="22"/>
          <w:szCs w:val="22"/>
        </w:rPr>
      </w:pPr>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xml:space="preserve">· AQA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www.aqa.org.uk  </w:t>
      </w:r>
    </w:p>
    <w:p w:rsid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(Under the ‘Lost Certificates’ tab) </w:t>
      </w:r>
    </w:p>
    <w:p w:rsidR="00A86BD9" w:rsidRPr="00A86BD9" w:rsidRDefault="00A86BD9" w:rsidP="00A86BD9">
      <w:pPr>
        <w:pStyle w:val="NormalWeb"/>
        <w:spacing w:before="0" w:beforeAutospacing="0" w:after="0" w:afterAutospacing="0"/>
        <w:rPr>
          <w:rFonts w:ascii="Century Gothic" w:hAnsi="Century Gothic"/>
          <w:sz w:val="22"/>
          <w:szCs w:val="22"/>
        </w:rPr>
      </w:pPr>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xml:space="preserve">· OCR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www.ocr.org.uk </w:t>
      </w:r>
    </w:p>
    <w:p w:rsid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(Under the ‘Replace Lost Certificates’ tab) </w:t>
      </w:r>
    </w:p>
    <w:p w:rsidR="00A86BD9" w:rsidRPr="00A86BD9" w:rsidRDefault="00A86BD9" w:rsidP="00A86BD9">
      <w:pPr>
        <w:pStyle w:val="NormalWeb"/>
        <w:spacing w:before="0" w:beforeAutospacing="0" w:after="0" w:afterAutospacing="0"/>
        <w:rPr>
          <w:rFonts w:ascii="Century Gothic" w:hAnsi="Century Gothic"/>
          <w:sz w:val="22"/>
          <w:szCs w:val="22"/>
        </w:rPr>
      </w:pPr>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xml:space="preserve">· Edexcel/Pearson/BTEC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9B69F7" w:rsidRDefault="009B69F7" w:rsidP="00A86BD9">
      <w:pPr>
        <w:pStyle w:val="NormalWeb"/>
        <w:spacing w:before="0" w:beforeAutospacing="0" w:after="0" w:afterAutospacing="0"/>
        <w:rPr>
          <w:rFonts w:ascii="Century Gothic" w:hAnsi="Century Gothic"/>
          <w:sz w:val="22"/>
          <w:szCs w:val="22"/>
        </w:rPr>
      </w:pPr>
      <w:r w:rsidRPr="009B69F7">
        <w:rPr>
          <w:rFonts w:ascii="Century Gothic" w:hAnsi="Century Gothic"/>
          <w:sz w:val="22"/>
          <w:szCs w:val="22"/>
        </w:rPr>
        <w:t>https://qualifications.pearson.com/en/support/Services/replacement-certificates.html</w:t>
      </w:r>
    </w:p>
    <w:p w:rsidR="00A86BD9" w:rsidRPr="00A86BD9" w:rsidRDefault="00A86BD9" w:rsidP="00A86BD9">
      <w:pPr>
        <w:pStyle w:val="NormalWeb"/>
        <w:spacing w:before="0" w:beforeAutospacing="0" w:after="0" w:afterAutospacing="0"/>
        <w:rPr>
          <w:rFonts w:ascii="Century Gothic" w:hAnsi="Century Gothic"/>
          <w:sz w:val="22"/>
          <w:szCs w:val="22"/>
        </w:rPr>
      </w:pPr>
      <w:bookmarkStart w:id="0" w:name="_GoBack"/>
      <w:bookmarkEnd w:id="0"/>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WJEC/</w:t>
      </w:r>
      <w:proofErr w:type="spellStart"/>
      <w:r w:rsidRPr="00A86BD9">
        <w:rPr>
          <w:rFonts w:ascii="Century Gothic" w:hAnsi="Century Gothic"/>
          <w:b/>
          <w:sz w:val="22"/>
          <w:szCs w:val="22"/>
        </w:rPr>
        <w:t>Eduqas</w:t>
      </w:r>
      <w:proofErr w:type="spellEnd"/>
      <w:r w:rsidRPr="00A86BD9">
        <w:rPr>
          <w:rFonts w:ascii="Century Gothic" w:hAnsi="Century Gothic"/>
          <w:b/>
          <w:sz w:val="22"/>
          <w:szCs w:val="22"/>
        </w:rPr>
        <w:t xml:space="preserve">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www.wjec.co.uk </w:t>
      </w:r>
    </w:p>
    <w:p w:rsid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(Under the ‘Students’ tab, ‘Certificates’ tab) </w:t>
      </w:r>
    </w:p>
    <w:p w:rsidR="00A86BD9" w:rsidRPr="00A86BD9" w:rsidRDefault="00A86BD9" w:rsidP="00A86BD9">
      <w:pPr>
        <w:pStyle w:val="NormalWeb"/>
        <w:spacing w:before="0" w:beforeAutospacing="0" w:after="0" w:afterAutospacing="0"/>
        <w:rPr>
          <w:rFonts w:ascii="Century Gothic" w:hAnsi="Century Gothic"/>
          <w:sz w:val="22"/>
          <w:szCs w:val="22"/>
        </w:rPr>
      </w:pPr>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xml:space="preserve">· NCFE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www.ncfe.org.uk </w:t>
      </w:r>
    </w:p>
    <w:p w:rsid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(Under the ‘Learners’ tab, ‘Replacement Certificates’ tab) </w:t>
      </w:r>
    </w:p>
    <w:p w:rsidR="00A86BD9" w:rsidRPr="00A86BD9" w:rsidRDefault="00A86BD9" w:rsidP="00A86BD9">
      <w:pPr>
        <w:pStyle w:val="NormalWeb"/>
        <w:spacing w:before="0" w:beforeAutospacing="0" w:after="0" w:afterAutospacing="0"/>
        <w:rPr>
          <w:rFonts w:ascii="Century Gothic" w:hAnsi="Century Gothic"/>
          <w:sz w:val="22"/>
          <w:szCs w:val="22"/>
        </w:rPr>
      </w:pPr>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xml:space="preserve">· VTCT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www.vtct.org.uk </w:t>
      </w:r>
    </w:p>
    <w:p w:rsid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(Under the ‘Learners’ tab, ‘Replacement Certificates’ tab) </w:t>
      </w:r>
    </w:p>
    <w:p w:rsidR="00A86BD9" w:rsidRPr="00A86BD9" w:rsidRDefault="00A86BD9" w:rsidP="00A86BD9">
      <w:pPr>
        <w:pStyle w:val="NormalWeb"/>
        <w:spacing w:before="0" w:beforeAutospacing="0" w:after="0" w:afterAutospacing="0"/>
        <w:rPr>
          <w:rFonts w:ascii="Century Gothic" w:hAnsi="Century Gothic"/>
          <w:sz w:val="22"/>
          <w:szCs w:val="22"/>
        </w:rPr>
      </w:pPr>
    </w:p>
    <w:p w:rsidR="00A86BD9" w:rsidRDefault="00A86BD9" w:rsidP="00A86BD9">
      <w:pPr>
        <w:pStyle w:val="NormalWeb"/>
        <w:spacing w:before="0" w:beforeAutospacing="0" w:after="0" w:afterAutospacing="0"/>
        <w:rPr>
          <w:rFonts w:ascii="Century Gothic" w:hAnsi="Century Gothic"/>
          <w:b/>
          <w:sz w:val="22"/>
          <w:szCs w:val="22"/>
        </w:rPr>
      </w:pPr>
      <w:r w:rsidRPr="00A86BD9">
        <w:rPr>
          <w:rFonts w:ascii="Century Gothic" w:hAnsi="Century Gothic"/>
          <w:b/>
          <w:sz w:val="22"/>
          <w:szCs w:val="22"/>
        </w:rPr>
        <w:t xml:space="preserve">· IMI </w:t>
      </w:r>
    </w:p>
    <w:p w:rsidR="00A86BD9" w:rsidRPr="00A86BD9" w:rsidRDefault="00A86BD9" w:rsidP="00A86BD9">
      <w:pPr>
        <w:pStyle w:val="NormalWeb"/>
        <w:spacing w:before="0" w:beforeAutospacing="0" w:after="0" w:afterAutospacing="0"/>
        <w:rPr>
          <w:rFonts w:ascii="Century Gothic" w:hAnsi="Century Gothic"/>
          <w:b/>
          <w:sz w:val="22"/>
          <w:szCs w:val="22"/>
        </w:rPr>
      </w:pP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awarding.theimi.org.uk </w:t>
      </w:r>
    </w:p>
    <w:p w:rsidR="00A86BD9" w:rsidRPr="00A86BD9" w:rsidRDefault="00A86BD9" w:rsidP="00A86BD9">
      <w:pPr>
        <w:pStyle w:val="NormalWeb"/>
        <w:spacing w:before="0" w:beforeAutospacing="0" w:after="0" w:afterAutospacing="0"/>
        <w:rPr>
          <w:rFonts w:ascii="Century Gothic" w:hAnsi="Century Gothic"/>
          <w:sz w:val="22"/>
          <w:szCs w:val="22"/>
        </w:rPr>
      </w:pPr>
      <w:r w:rsidRPr="00A86BD9">
        <w:rPr>
          <w:rFonts w:ascii="Century Gothic" w:hAnsi="Century Gothic"/>
          <w:sz w:val="22"/>
          <w:szCs w:val="22"/>
        </w:rPr>
        <w:t xml:space="preserve">(Contact their Customer Services via e-mail) </w:t>
      </w:r>
    </w:p>
    <w:p w:rsidR="00494E3B" w:rsidRPr="00A86BD9" w:rsidRDefault="00494E3B">
      <w:pPr>
        <w:rPr>
          <w:rFonts w:ascii="Century Gothic" w:hAnsi="Century Gothic"/>
        </w:rPr>
      </w:pPr>
    </w:p>
    <w:sectPr w:rsidR="00494E3B" w:rsidRPr="00A86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D9"/>
    <w:rsid w:val="00494E3B"/>
    <w:rsid w:val="009B69F7"/>
    <w:rsid w:val="00A8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EE16"/>
  <w15:chartTrackingRefBased/>
  <w15:docId w15:val="{FC74178A-18EB-422F-87D5-C42D9B0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B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Cheryl</dc:creator>
  <cp:keywords/>
  <dc:description/>
  <cp:lastModifiedBy>Baines, Cheryl</cp:lastModifiedBy>
  <cp:revision>2</cp:revision>
  <dcterms:created xsi:type="dcterms:W3CDTF">2020-10-06T07:32:00Z</dcterms:created>
  <dcterms:modified xsi:type="dcterms:W3CDTF">2021-06-25T07:08:00Z</dcterms:modified>
</cp:coreProperties>
</file>